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208B" w14:textId="612BE29E" w:rsidR="006F1201" w:rsidRDefault="001C6DE6">
      <w:r>
        <w:t>Lisa Park</w:t>
      </w:r>
    </w:p>
    <w:p w14:paraId="34D87A22" w14:textId="77777777" w:rsidR="001C6DE6" w:rsidRDefault="001C6DE6"/>
    <w:p w14:paraId="6703FC3A" w14:textId="77777777" w:rsidR="001C6DE6" w:rsidRPr="001C6DE6" w:rsidRDefault="001C6DE6" w:rsidP="001C6DE6">
      <w:r w:rsidRPr="001C6DE6">
        <w:t xml:space="preserve">My earliest memories are of coming from a broken home and an abusive relationship involving my parents. My siblings and I were placed in and out of care repeatedly. Before I was six years old, I was placed in </w:t>
      </w:r>
      <w:r w:rsidRPr="001C6DE6">
        <w:rPr>
          <w:b/>
          <w:bCs/>
        </w:rPr>
        <w:t>around eleven different homes</w:t>
      </w:r>
      <w:r w:rsidRPr="001C6DE6">
        <w:t>. Because I was so young, parts of this time are hard for me to recall clearly, but I also have many vivid memories that have stayed with me my entire life.</w:t>
      </w:r>
    </w:p>
    <w:p w14:paraId="1EF01916" w14:textId="77777777" w:rsidR="001C6DE6" w:rsidRPr="001C6DE6" w:rsidRDefault="001C6DE6" w:rsidP="001C6DE6">
      <w:r w:rsidRPr="001C6DE6">
        <w:t>From a very early age, I experienced instability, fear, and separation. I was taken away from my siblings immediately, and this caused deep distress that I did not have the words to express at the time.</w:t>
      </w:r>
    </w:p>
    <w:p w14:paraId="7BFF1690" w14:textId="77777777" w:rsidR="001C6DE6" w:rsidRPr="001C6DE6" w:rsidRDefault="001C6DE6" w:rsidP="001C6DE6">
      <w:r w:rsidRPr="001C6DE6">
        <w:t xml:space="preserve">When I was around </w:t>
      </w:r>
      <w:r w:rsidRPr="001C6DE6">
        <w:rPr>
          <w:b/>
          <w:bCs/>
        </w:rPr>
        <w:t>five or six years old</w:t>
      </w:r>
      <w:r w:rsidRPr="001C6DE6">
        <w:t xml:space="preserve">, I was placed in </w:t>
      </w:r>
      <w:r w:rsidRPr="001C6DE6">
        <w:rPr>
          <w:b/>
          <w:bCs/>
        </w:rPr>
        <w:t>Burnside</w:t>
      </w:r>
      <w:r w:rsidRPr="001C6DE6">
        <w:t xml:space="preserve"> for approximately </w:t>
      </w:r>
      <w:r w:rsidRPr="001C6DE6">
        <w:rPr>
          <w:b/>
          <w:bCs/>
        </w:rPr>
        <w:t>eight months</w:t>
      </w:r>
      <w:r w:rsidRPr="001C6DE6">
        <w:t xml:space="preserve">. This is where the </w:t>
      </w:r>
      <w:r w:rsidRPr="001C6DE6">
        <w:rPr>
          <w:b/>
          <w:bCs/>
        </w:rPr>
        <w:t>physical and mental abuse</w:t>
      </w:r>
      <w:r w:rsidRPr="001C6DE6">
        <w:t xml:space="preserve"> truly began. I remember never being comforted. We were provided with clothes and made to wear the same uniform every day. My personal belongings were taken away as soon as I arrived. While I understood the idea of everyone being treated “equally,” I deeply missed my own belongings and any sense of individuality or safety.</w:t>
      </w:r>
    </w:p>
    <w:p w14:paraId="04118DA6" w14:textId="77777777" w:rsidR="001C6DE6" w:rsidRPr="001C6DE6" w:rsidRDefault="001C6DE6" w:rsidP="001C6DE6">
      <w:r w:rsidRPr="001C6DE6">
        <w:t xml:space="preserve">Burnside was divided into four units by age. My brother </w:t>
      </w:r>
      <w:r w:rsidRPr="001C6DE6">
        <w:rPr>
          <w:b/>
          <w:bCs/>
        </w:rPr>
        <w:t>Tommy</w:t>
      </w:r>
      <w:r w:rsidRPr="001C6DE6">
        <w:t xml:space="preserve"> and I were initially kept together, but staff frequently tried to separate us. My other brothers were placed in different units entirely, and we were not allowed contact with them unless we briefly crossed paths in the office, where we were permitted only a quick hello and goodbye.</w:t>
      </w:r>
    </w:p>
    <w:p w14:paraId="3073CC2F" w14:textId="77777777" w:rsidR="001C6DE6" w:rsidRPr="001C6DE6" w:rsidRDefault="001C6DE6" w:rsidP="001C6DE6">
      <w:r w:rsidRPr="001C6DE6">
        <w:t xml:space="preserve">I clearly remember </w:t>
      </w:r>
      <w:r w:rsidRPr="001C6DE6">
        <w:rPr>
          <w:b/>
          <w:bCs/>
        </w:rPr>
        <w:t>Mr Carr</w:t>
      </w:r>
      <w:r w:rsidRPr="001C6DE6">
        <w:t xml:space="preserve">. He wore suit trousers, jumpers, and carried a large bunch of keys. He would swing those keys and hit children over the head with them. I was a quiet child and tried to avoid attention to prevent being beaten, but I witnessed other children being beaten severely—black and blue—dragged into rooms while screaming. I was terrified. At the time, I did not realise that </w:t>
      </w:r>
      <w:r w:rsidRPr="001C6DE6">
        <w:rPr>
          <w:b/>
          <w:bCs/>
        </w:rPr>
        <w:t>my own brothers were also being abused</w:t>
      </w:r>
      <w:r w:rsidRPr="001C6DE6">
        <w:t>.</w:t>
      </w:r>
    </w:p>
    <w:p w14:paraId="656CE75C" w14:textId="77777777" w:rsidR="001C6DE6" w:rsidRPr="001C6DE6" w:rsidRDefault="001C6DE6" w:rsidP="001C6DE6">
      <w:r w:rsidRPr="001C6DE6">
        <w:t xml:space="preserve">There was also </w:t>
      </w:r>
      <w:r w:rsidRPr="001C6DE6">
        <w:rPr>
          <w:b/>
          <w:bCs/>
        </w:rPr>
        <w:t>Mr Burns</w:t>
      </w:r>
      <w:r w:rsidRPr="001C6DE6">
        <w:t>, a large man who used his size to intimidate us. He would sit on us, beat us, and call us names. I felt constantly threatened by him.</w:t>
      </w:r>
    </w:p>
    <w:p w14:paraId="1DF4AEC8" w14:textId="77777777" w:rsidR="001C6DE6" w:rsidRPr="001C6DE6" w:rsidRDefault="001C6DE6" w:rsidP="001C6DE6">
      <w:r w:rsidRPr="001C6DE6">
        <w:t xml:space="preserve">Another staff member, </w:t>
      </w:r>
      <w:r w:rsidRPr="001C6DE6">
        <w:rPr>
          <w:b/>
          <w:bCs/>
        </w:rPr>
        <w:t>Mr Adams</w:t>
      </w:r>
      <w:r w:rsidRPr="001C6DE6">
        <w:t xml:space="preserve">, would take children on walks through farmland and woods, supposedly to collect leaves and acorns. He would take one or two children at a time. I did not go every time, but I later understood that he was </w:t>
      </w:r>
      <w:r w:rsidRPr="001C6DE6">
        <w:rPr>
          <w:b/>
          <w:bCs/>
        </w:rPr>
        <w:t>sexually abusing children</w:t>
      </w:r>
      <w:r w:rsidRPr="001C6DE6">
        <w:t>. He was ex-army and had a hole in his leg, which he used to scare and groom us. He would show it to us and ask us to touch it. I recognise now that this was grooming. He had a thick moustache, thick curly grey hair, and was tall. I will never forget him asking children to sit on his knee while he showed us his “war wounds.”</w:t>
      </w:r>
    </w:p>
    <w:p w14:paraId="4EE1F9E2" w14:textId="77777777" w:rsidR="001C6DE6" w:rsidRPr="001C6DE6" w:rsidRDefault="001C6DE6" w:rsidP="001C6DE6">
      <w:r w:rsidRPr="001C6DE6">
        <w:t xml:space="preserve">At Burnside, I was singled out, called names, and exposed to sexual abuse. I witnessed sexual abuse and was groomed, and this is where the long-term effects on my life truly </w:t>
      </w:r>
      <w:r w:rsidRPr="001C6DE6">
        <w:lastRenderedPageBreak/>
        <w:t>began. I had already been abused at home by neighbours, babysitters, and strangers. For a long time, I believed this behaviour was normal. I know now that it was not.</w:t>
      </w:r>
    </w:p>
    <w:p w14:paraId="4E3C3B07" w14:textId="77777777" w:rsidR="001C6DE6" w:rsidRPr="001C6DE6" w:rsidRDefault="001C6DE6" w:rsidP="001C6DE6">
      <w:r w:rsidRPr="001C6DE6">
        <w:t xml:space="preserve">After Burnside, I was placed at </w:t>
      </w:r>
      <w:r w:rsidRPr="001C6DE6">
        <w:rPr>
          <w:b/>
          <w:bCs/>
        </w:rPr>
        <w:t>Carolina House on Broughty Ferry Road</w:t>
      </w:r>
      <w:r w:rsidRPr="001C6DE6">
        <w:t xml:space="preserve">, where I stayed for </w:t>
      </w:r>
      <w:r w:rsidRPr="001C6DE6">
        <w:rPr>
          <w:b/>
          <w:bCs/>
        </w:rPr>
        <w:t>exactly eight years, two weeks, and two days</w:t>
      </w:r>
      <w:r w:rsidRPr="001C6DE6">
        <w:t>, until I was fifteen years old. I remember this clearly. When I arrived, no one settled me in or asked how I was or whether I was okay.</w:t>
      </w:r>
    </w:p>
    <w:p w14:paraId="77B152E8" w14:textId="77777777" w:rsidR="001C6DE6" w:rsidRPr="001C6DE6" w:rsidRDefault="001C6DE6" w:rsidP="001C6DE6">
      <w:r w:rsidRPr="001C6DE6">
        <w:t>The building was old-fashioned. There was a large industrial kitchen where one cook prepared food for the whole home. We were fed, but we had no choice in what we were given. I am thankful that we were fed at all. The staff often turned a blind eye to the behaviour of older children, who were described as “feral.”</w:t>
      </w:r>
    </w:p>
    <w:p w14:paraId="68C6868A" w14:textId="77777777" w:rsidR="001C6DE6" w:rsidRPr="001C6DE6" w:rsidRDefault="001C6DE6" w:rsidP="001C6DE6">
      <w:r w:rsidRPr="001C6DE6">
        <w:t xml:space="preserve">I was frequently locked in my room for long periods, often with no entertainment and sometimes without dinner. After around </w:t>
      </w:r>
      <w:r w:rsidRPr="001C6DE6">
        <w:rPr>
          <w:b/>
          <w:bCs/>
        </w:rPr>
        <w:t>7–8 pm</w:t>
      </w:r>
      <w:r w:rsidRPr="001C6DE6">
        <w:t xml:space="preserve">, I was moved to a different unit, </w:t>
      </w:r>
      <w:r w:rsidRPr="001C6DE6">
        <w:rPr>
          <w:b/>
          <w:bCs/>
        </w:rPr>
        <w:t>Ogilvie House</w:t>
      </w:r>
      <w:r w:rsidRPr="001C6DE6">
        <w:t xml:space="preserve">. At times, all staff would leave at once. While I was watching television, older children would come into my room and </w:t>
      </w:r>
      <w:r w:rsidRPr="001C6DE6">
        <w:rPr>
          <w:b/>
          <w:bCs/>
        </w:rPr>
        <w:t>sexually assault me</w:t>
      </w:r>
      <w:r w:rsidRPr="001C6DE6">
        <w:t>, touching me in private places. Because sexual abuse had already happened to me earlier in life, I believed this was normal and allowed it. I did not initially understand that it was wrong.</w:t>
      </w:r>
    </w:p>
    <w:p w14:paraId="23244A81" w14:textId="77777777" w:rsidR="001C6DE6" w:rsidRPr="001C6DE6" w:rsidRDefault="001C6DE6" w:rsidP="001C6DE6">
      <w:r w:rsidRPr="001C6DE6">
        <w:t>Over time, this became a regular occurrence. I began to fear for my life. Staff must have been aware of what was happening. Other children tried to speak up, but they were often bruised the next day and then went silent.</w:t>
      </w:r>
    </w:p>
    <w:p w14:paraId="424AFFB2" w14:textId="77777777" w:rsidR="001C6DE6" w:rsidRPr="001C6DE6" w:rsidRDefault="001C6DE6" w:rsidP="001C6DE6">
      <w:r w:rsidRPr="001C6DE6">
        <w:t xml:space="preserve">There was one incident where the entire unit decided to run away because of what was happening. We split into two groups. My brother </w:t>
      </w:r>
      <w:r w:rsidRPr="001C6DE6">
        <w:rPr>
          <w:b/>
          <w:bCs/>
        </w:rPr>
        <w:t>Tommy</w:t>
      </w:r>
      <w:r w:rsidRPr="001C6DE6">
        <w:t xml:space="preserve"> went to my granny’s house with some children. I went in another direction. We were caught and returned. A staff member came into our rooms and </w:t>
      </w:r>
      <w:r w:rsidRPr="001C6DE6">
        <w:rPr>
          <w:b/>
          <w:bCs/>
        </w:rPr>
        <w:t>physically assaulted us</w:t>
      </w:r>
      <w:r w:rsidRPr="001C6DE6">
        <w:t>. He would come in at night, rip the quilt off me, and be bright red with anger. I do not remember what happened after that.</w:t>
      </w:r>
    </w:p>
    <w:p w14:paraId="5240186B" w14:textId="77777777" w:rsidR="001C6DE6" w:rsidRPr="001C6DE6" w:rsidRDefault="001C6DE6" w:rsidP="001C6DE6">
      <w:r w:rsidRPr="001C6DE6">
        <w:t>I was a bed-wetter, especially when I was anxious. If I wet the bed, I would be hit with a slipper. Sometimes I was forced to stay in wet bedding and wet pyjamas. I was kept separate from my family and had no safe adult to turn to.</w:t>
      </w:r>
    </w:p>
    <w:p w14:paraId="7FF5A905" w14:textId="77777777" w:rsidR="001C6DE6" w:rsidRPr="001C6DE6" w:rsidRDefault="001C6DE6" w:rsidP="001C6DE6">
      <w:r w:rsidRPr="001C6DE6">
        <w:t xml:space="preserve">At Carolina House, the abuse was more </w:t>
      </w:r>
      <w:r w:rsidRPr="001C6DE6">
        <w:rPr>
          <w:b/>
          <w:bCs/>
        </w:rPr>
        <w:t>mental and sexual</w:t>
      </w:r>
      <w:r w:rsidRPr="001C6DE6">
        <w:t xml:space="preserve"> than physical, mostly from older children, but it was allowed to continue. I was called names and pressured into doing things I did not want to do.</w:t>
      </w:r>
    </w:p>
    <w:p w14:paraId="0E621117" w14:textId="77777777" w:rsidR="001C6DE6" w:rsidRPr="001C6DE6" w:rsidRDefault="001C6DE6" w:rsidP="001C6DE6">
      <w:r w:rsidRPr="001C6DE6">
        <w:t xml:space="preserve">One boy, </w:t>
      </w:r>
      <w:r w:rsidRPr="001C6DE6">
        <w:rPr>
          <w:b/>
          <w:bCs/>
        </w:rPr>
        <w:t>Chris White</w:t>
      </w:r>
      <w:r w:rsidRPr="001C6DE6">
        <w:t xml:space="preserve">, who was around </w:t>
      </w:r>
      <w:r w:rsidRPr="001C6DE6">
        <w:rPr>
          <w:b/>
          <w:bCs/>
        </w:rPr>
        <w:t>12 or 13</w:t>
      </w:r>
      <w:r w:rsidRPr="001C6DE6">
        <w:t xml:space="preserve">, sexually abused me when I was about </w:t>
      </w:r>
      <w:r w:rsidRPr="001C6DE6">
        <w:rPr>
          <w:b/>
          <w:bCs/>
        </w:rPr>
        <w:t>eight years old</w:t>
      </w:r>
      <w:r w:rsidRPr="001C6DE6">
        <w:t xml:space="preserve">. He took me to an outbuilding outside while staff were looking for us and had sex with me. I did not understand that it was wrong. I believed I had to keep him happy. Years later, when I was about </w:t>
      </w:r>
      <w:r w:rsidRPr="001C6DE6">
        <w:rPr>
          <w:b/>
          <w:bCs/>
        </w:rPr>
        <w:t>21</w:t>
      </w:r>
      <w:r w:rsidRPr="001C6DE6">
        <w:t>, I saw him again on a bus. I confronted him in front of other people. He admitted it but did not deny it. This was extremely traumatic for me.</w:t>
      </w:r>
    </w:p>
    <w:p w14:paraId="633664F6" w14:textId="77777777" w:rsidR="001C6DE6" w:rsidRPr="001C6DE6" w:rsidRDefault="001C6DE6" w:rsidP="001C6DE6">
      <w:r w:rsidRPr="001C6DE6">
        <w:lastRenderedPageBreak/>
        <w:t xml:space="preserve">Another boy, </w:t>
      </w:r>
      <w:r w:rsidRPr="001C6DE6">
        <w:rPr>
          <w:b/>
          <w:bCs/>
        </w:rPr>
        <w:t>Stephen Convery</w:t>
      </w:r>
      <w:r w:rsidRPr="001C6DE6">
        <w:t xml:space="preserve">, who was around </w:t>
      </w:r>
      <w:r w:rsidRPr="001C6DE6">
        <w:rPr>
          <w:b/>
          <w:bCs/>
        </w:rPr>
        <w:t>17</w:t>
      </w:r>
      <w:r w:rsidRPr="001C6DE6">
        <w:t xml:space="preserve">, also sexually abused me when I was around </w:t>
      </w:r>
      <w:r w:rsidRPr="001C6DE6">
        <w:rPr>
          <w:b/>
          <w:bCs/>
        </w:rPr>
        <w:t>nine years old</w:t>
      </w:r>
      <w:r w:rsidRPr="001C6DE6">
        <w:t xml:space="preserve">. He had siblings in the home, including a sister named </w:t>
      </w:r>
      <w:r w:rsidRPr="001C6DE6">
        <w:rPr>
          <w:b/>
          <w:bCs/>
        </w:rPr>
        <w:t>Edis</w:t>
      </w:r>
      <w:r w:rsidRPr="001C6DE6">
        <w:t>. He took me to his room, made me touch him, and sexually assaulted me. Staff were present in the unit but turned a blind eye and did not check the room. He assaulted me on a cold toilet floor, covered my mouth so I could not call for help, and threatened me to stay silent.</w:t>
      </w:r>
    </w:p>
    <w:p w14:paraId="38CC27C1" w14:textId="77777777" w:rsidR="001C6DE6" w:rsidRPr="001C6DE6" w:rsidRDefault="001C6DE6" w:rsidP="001C6DE6">
      <w:r w:rsidRPr="001C6DE6">
        <w:t>I was sexually abused throughout my time in Carolina House. I had no opportunity to speak to my brothers or ask for help. We were deliberately kept apart. I had no protection.</w:t>
      </w:r>
    </w:p>
    <w:p w14:paraId="0B1DF0A8" w14:textId="77777777" w:rsidR="001C6DE6" w:rsidRPr="001C6DE6" w:rsidRDefault="001C6DE6" w:rsidP="001C6DE6">
      <w:r w:rsidRPr="001C6DE6">
        <w:t xml:space="preserve">At </w:t>
      </w:r>
      <w:r w:rsidRPr="001C6DE6">
        <w:rPr>
          <w:b/>
          <w:bCs/>
        </w:rPr>
        <w:t>15</w:t>
      </w:r>
      <w:r w:rsidRPr="001C6DE6">
        <w:t xml:space="preserve">, I was placed in </w:t>
      </w:r>
      <w:r w:rsidRPr="001C6DE6">
        <w:rPr>
          <w:b/>
          <w:bCs/>
        </w:rPr>
        <w:t>Mainstay short-term fostering</w:t>
      </w:r>
      <w:r w:rsidRPr="001C6DE6">
        <w:t xml:space="preserve">, which lasted around </w:t>
      </w:r>
      <w:r w:rsidRPr="001C6DE6">
        <w:rPr>
          <w:b/>
          <w:bCs/>
        </w:rPr>
        <w:t>18 months</w:t>
      </w:r>
      <w:r w:rsidRPr="001C6DE6">
        <w:t>. Social services held parental rights until I was 18. This was the first time I felt some level of support. The family wanted to keep me and help me move forward with my life. However, after around eight months, social services removed me, and the relationship broke down. I was devastated but grateful for the care they showed me.</w:t>
      </w:r>
    </w:p>
    <w:p w14:paraId="16A612D5" w14:textId="77777777" w:rsidR="001C6DE6" w:rsidRPr="001C6DE6" w:rsidRDefault="001C6DE6" w:rsidP="001C6DE6">
      <w:r w:rsidRPr="001C6DE6">
        <w:t xml:space="preserve">Since leaving care, I have </w:t>
      </w:r>
      <w:r w:rsidRPr="001C6DE6">
        <w:rPr>
          <w:b/>
          <w:bCs/>
        </w:rPr>
        <w:t>never been the same person</w:t>
      </w:r>
      <w:r w:rsidRPr="001C6DE6">
        <w:t xml:space="preserve">. My entire life has been affected by </w:t>
      </w:r>
      <w:r w:rsidRPr="001C6DE6">
        <w:rPr>
          <w:b/>
          <w:bCs/>
        </w:rPr>
        <w:t>sexual, physical, and mental abuse</w:t>
      </w:r>
      <w:r w:rsidRPr="001C6DE6">
        <w:t xml:space="preserve">, as well as manipulation and neglect. I suffer from </w:t>
      </w:r>
      <w:r w:rsidRPr="001C6DE6">
        <w:rPr>
          <w:b/>
          <w:bCs/>
        </w:rPr>
        <w:t>severe anxiety, PTSD, and sleepless nights</w:t>
      </w:r>
      <w:r w:rsidRPr="001C6DE6">
        <w:t>. I struggle to form adult relationships. I turned to drugs but managed to get myself clean. My relationship with my children has been deeply affected, and I am still trying to rebuild myself—if that is even possible.</w:t>
      </w:r>
    </w:p>
    <w:p w14:paraId="7C2D38E3" w14:textId="77777777" w:rsidR="001C6DE6" w:rsidRPr="001C6DE6" w:rsidRDefault="001C6DE6" w:rsidP="001C6DE6">
      <w:r w:rsidRPr="001C6DE6">
        <w:t>I have spoken to doctors and sought help, but I have very little support. I have been left to cope alone for most of my life. I have been suicidal at different points, and I know my life will never be the same again. I feel heartbroken and emotionally damaged by what was done to me, and by the fact that no one protected me when I needed it most</w:t>
      </w:r>
    </w:p>
    <w:p w14:paraId="6D86C063" w14:textId="77777777" w:rsidR="001C6DE6" w:rsidRDefault="001C6DE6"/>
    <w:sectPr w:rsidR="001C6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E6"/>
    <w:rsid w:val="001C6DE6"/>
    <w:rsid w:val="006F1201"/>
    <w:rsid w:val="0079440F"/>
    <w:rsid w:val="007B0A0D"/>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57EE"/>
  <w15:chartTrackingRefBased/>
  <w15:docId w15:val="{D713E1C7-0F57-426B-8982-C943B16D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DE6"/>
    <w:rPr>
      <w:rFonts w:eastAsiaTheme="majorEastAsia" w:cstheme="majorBidi"/>
      <w:color w:val="272727" w:themeColor="text1" w:themeTint="D8"/>
    </w:rPr>
  </w:style>
  <w:style w:type="paragraph" w:styleId="Title">
    <w:name w:val="Title"/>
    <w:basedOn w:val="Normal"/>
    <w:next w:val="Normal"/>
    <w:link w:val="TitleChar"/>
    <w:uiPriority w:val="10"/>
    <w:qFormat/>
    <w:rsid w:val="001C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DE6"/>
    <w:pPr>
      <w:spacing w:before="160"/>
      <w:jc w:val="center"/>
    </w:pPr>
    <w:rPr>
      <w:i/>
      <w:iCs/>
      <w:color w:val="404040" w:themeColor="text1" w:themeTint="BF"/>
    </w:rPr>
  </w:style>
  <w:style w:type="character" w:customStyle="1" w:styleId="QuoteChar">
    <w:name w:val="Quote Char"/>
    <w:basedOn w:val="DefaultParagraphFont"/>
    <w:link w:val="Quote"/>
    <w:uiPriority w:val="29"/>
    <w:rsid w:val="001C6DE6"/>
    <w:rPr>
      <w:i/>
      <w:iCs/>
      <w:color w:val="404040" w:themeColor="text1" w:themeTint="BF"/>
    </w:rPr>
  </w:style>
  <w:style w:type="paragraph" w:styleId="ListParagraph">
    <w:name w:val="List Paragraph"/>
    <w:basedOn w:val="Normal"/>
    <w:uiPriority w:val="34"/>
    <w:qFormat/>
    <w:rsid w:val="001C6DE6"/>
    <w:pPr>
      <w:ind w:left="720"/>
      <w:contextualSpacing/>
    </w:pPr>
  </w:style>
  <w:style w:type="character" w:styleId="IntenseEmphasis">
    <w:name w:val="Intense Emphasis"/>
    <w:basedOn w:val="DefaultParagraphFont"/>
    <w:uiPriority w:val="21"/>
    <w:qFormat/>
    <w:rsid w:val="001C6DE6"/>
    <w:rPr>
      <w:i/>
      <w:iCs/>
      <w:color w:val="0F4761" w:themeColor="accent1" w:themeShade="BF"/>
    </w:rPr>
  </w:style>
  <w:style w:type="paragraph" w:styleId="IntenseQuote">
    <w:name w:val="Intense Quote"/>
    <w:basedOn w:val="Normal"/>
    <w:next w:val="Normal"/>
    <w:link w:val="IntenseQuoteChar"/>
    <w:uiPriority w:val="30"/>
    <w:qFormat/>
    <w:rsid w:val="001C6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DE6"/>
    <w:rPr>
      <w:i/>
      <w:iCs/>
      <w:color w:val="0F4761" w:themeColor="accent1" w:themeShade="BF"/>
    </w:rPr>
  </w:style>
  <w:style w:type="character" w:styleId="IntenseReference">
    <w:name w:val="Intense Reference"/>
    <w:basedOn w:val="DefaultParagraphFont"/>
    <w:uiPriority w:val="32"/>
    <w:qFormat/>
    <w:rsid w:val="001C6D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2</cp:revision>
  <dcterms:created xsi:type="dcterms:W3CDTF">2026-01-21T22:22:00Z</dcterms:created>
  <dcterms:modified xsi:type="dcterms:W3CDTF">2026-01-21T22:22:00Z</dcterms:modified>
</cp:coreProperties>
</file>